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База практики: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17B8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Pr="005117B8">
        <w:rPr>
          <w:rFonts w:ascii="Times New Roman" w:hAnsi="Times New Roman" w:cs="Times New Roman"/>
          <w:sz w:val="28"/>
          <w:szCs w:val="28"/>
          <w:lang w:val="kk-KZ"/>
        </w:rPr>
        <w:t xml:space="preserve">«Digital Systems»,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город </w:t>
      </w:r>
      <w:r w:rsidRPr="005117B8">
        <w:rPr>
          <w:rFonts w:ascii="Times New Roman" w:hAnsi="Times New Roman" w:cs="Times New Roman"/>
          <w:sz w:val="28"/>
          <w:szCs w:val="28"/>
          <w:lang w:val="kk-KZ"/>
        </w:rPr>
        <w:t>Шымкент;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«АРТ Technology»,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город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Шымкент;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ТОО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«Цифровые реализации»,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город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Шымкент;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ТОО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«КомСити Шымкент»,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город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Шымкент;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ТОО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«Корпорация Сити-Строй»,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город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Шымкент;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ТОО </w:t>
      </w:r>
      <w:r w:rsidRPr="005117B8">
        <w:rPr>
          <w:rFonts w:ascii="Times New Roman" w:hAnsi="Times New Roman"/>
          <w:sz w:val="28"/>
          <w:szCs w:val="28"/>
        </w:rPr>
        <w:t>«Кар-Тел»</w:t>
      </w:r>
      <w:r w:rsidRPr="005117B8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город </w:t>
      </w:r>
      <w:r w:rsidRPr="005117B8">
        <w:rPr>
          <w:rFonts w:ascii="Times New Roman" w:hAnsi="Times New Roman"/>
          <w:sz w:val="28"/>
          <w:szCs w:val="28"/>
          <w:lang w:val="kk-KZ"/>
        </w:rPr>
        <w:t>Шымкент;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sz w:val="28"/>
          <w:szCs w:val="28"/>
          <w:lang w:val="kk-KZ"/>
        </w:rPr>
        <w:t xml:space="preserve">7. </w:t>
      </w:r>
      <w:r w:rsidR="00687D25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687D25">
        <w:rPr>
          <w:rFonts w:ascii="Times New Roman" w:hAnsi="Times New Roman"/>
          <w:color w:val="000000"/>
          <w:sz w:val="28"/>
          <w:szCs w:val="28"/>
          <w:lang w:val="kk-KZ"/>
        </w:rPr>
        <w:t>«Корпорация Аманта»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687D25">
        <w:rPr>
          <w:rFonts w:ascii="Times New Roman" w:hAnsi="Times New Roman"/>
          <w:color w:val="000000"/>
          <w:sz w:val="28"/>
          <w:szCs w:val="28"/>
          <w:lang w:val="kk-KZ"/>
        </w:rPr>
        <w:t xml:space="preserve">город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Шымкент;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8. </w:t>
      </w:r>
      <w:r w:rsidR="00687D25">
        <w:rPr>
          <w:rFonts w:ascii="Times New Roman" w:hAnsi="Times New Roman"/>
          <w:color w:val="000000"/>
          <w:sz w:val="28"/>
          <w:szCs w:val="28"/>
          <w:lang w:val="kk-KZ"/>
        </w:rPr>
        <w:t xml:space="preserve">НАО </w:t>
      </w:r>
      <w:r w:rsidRPr="00687D2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87D25" w:rsidRPr="00687D25">
        <w:rPr>
          <w:rFonts w:ascii="Times New Roman" w:hAnsi="Times New Roman" w:cs="Times New Roman"/>
          <w:sz w:val="28"/>
          <w:szCs w:val="28"/>
          <w:shd w:val="clear" w:color="auto" w:fill="FAFAFC"/>
        </w:rPr>
        <w:t>«Государственная корпорация «Правительство для граждан</w:t>
      </w:r>
      <w:r w:rsidRPr="00687D2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117B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87D25">
        <w:rPr>
          <w:rFonts w:ascii="Times New Roman" w:hAnsi="Times New Roman"/>
          <w:sz w:val="28"/>
          <w:szCs w:val="28"/>
          <w:lang w:val="kk-KZ"/>
        </w:rPr>
        <w:t xml:space="preserve">город </w:t>
      </w:r>
      <w:r w:rsidRPr="005117B8">
        <w:rPr>
          <w:rFonts w:ascii="Times New Roman" w:hAnsi="Times New Roman"/>
          <w:sz w:val="28"/>
          <w:szCs w:val="28"/>
          <w:lang w:val="kk-KZ"/>
        </w:rPr>
        <w:t>Шымкент;</w:t>
      </w:r>
    </w:p>
    <w:p w:rsidR="005117B8" w:rsidRPr="00687D25" w:rsidRDefault="005117B8" w:rsidP="00687D25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lang w:val="kk-KZ"/>
        </w:rPr>
      </w:pPr>
      <w:r w:rsidRPr="00687D25">
        <w:rPr>
          <w:b w:val="0"/>
          <w:sz w:val="28"/>
          <w:szCs w:val="28"/>
          <w:lang w:val="kk-KZ"/>
        </w:rPr>
        <w:t xml:space="preserve">9. </w:t>
      </w:r>
      <w:r w:rsidR="00687D25">
        <w:rPr>
          <w:b w:val="0"/>
          <w:sz w:val="28"/>
          <w:szCs w:val="28"/>
          <w:lang w:val="kk-KZ"/>
        </w:rPr>
        <w:t xml:space="preserve">АО </w:t>
      </w:r>
      <w:r w:rsidRPr="00687D25">
        <w:rPr>
          <w:b w:val="0"/>
          <w:color w:val="000000"/>
          <w:sz w:val="28"/>
          <w:szCs w:val="28"/>
          <w:lang w:val="kk-KZ"/>
        </w:rPr>
        <w:t>«</w:t>
      </w:r>
      <w:r w:rsidR="00687D25" w:rsidRPr="00687D25">
        <w:rPr>
          <w:b w:val="0"/>
          <w:sz w:val="28"/>
          <w:szCs w:val="28"/>
        </w:rPr>
        <w:t>национальные</w:t>
      </w:r>
      <w:r w:rsidR="00687D25">
        <w:rPr>
          <w:b w:val="0"/>
          <w:sz w:val="28"/>
          <w:szCs w:val="28"/>
          <w:lang w:val="kk-KZ"/>
        </w:rPr>
        <w:t xml:space="preserve"> </w:t>
      </w:r>
      <w:r w:rsidR="00687D25" w:rsidRPr="00687D25">
        <w:rPr>
          <w:b w:val="0"/>
          <w:sz w:val="28"/>
          <w:szCs w:val="28"/>
        </w:rPr>
        <w:t>информационные</w:t>
      </w:r>
      <w:r w:rsidR="00687D25">
        <w:rPr>
          <w:b w:val="0"/>
          <w:sz w:val="28"/>
          <w:szCs w:val="28"/>
          <w:lang w:val="kk-KZ"/>
        </w:rPr>
        <w:t xml:space="preserve"> </w:t>
      </w:r>
      <w:r w:rsidR="00687D25" w:rsidRPr="00687D25">
        <w:rPr>
          <w:b w:val="0"/>
          <w:sz w:val="28"/>
          <w:szCs w:val="28"/>
        </w:rPr>
        <w:t>технологии</w:t>
      </w:r>
      <w:r w:rsidRPr="00687D25">
        <w:rPr>
          <w:b w:val="0"/>
          <w:sz w:val="28"/>
          <w:szCs w:val="28"/>
          <w:lang w:val="kk-KZ"/>
        </w:rPr>
        <w:t>»</w:t>
      </w:r>
      <w:r w:rsidRPr="00687D25">
        <w:rPr>
          <w:b w:val="0"/>
          <w:color w:val="000000"/>
          <w:sz w:val="28"/>
          <w:szCs w:val="28"/>
          <w:lang w:val="kk-KZ"/>
        </w:rPr>
        <w:t>,</w:t>
      </w:r>
      <w:r w:rsidR="00687D25">
        <w:rPr>
          <w:b w:val="0"/>
          <w:color w:val="000000"/>
          <w:sz w:val="28"/>
          <w:szCs w:val="28"/>
          <w:lang w:val="kk-KZ"/>
        </w:rPr>
        <w:t xml:space="preserve"> город Астана</w:t>
      </w:r>
      <w:r w:rsidRPr="00687D25">
        <w:rPr>
          <w:b w:val="0"/>
          <w:color w:val="000000"/>
          <w:sz w:val="28"/>
          <w:szCs w:val="28"/>
          <w:lang w:val="kk-KZ"/>
        </w:rPr>
        <w:t>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10. </w:t>
      </w:r>
      <w:r w:rsidR="00687D25">
        <w:rPr>
          <w:rFonts w:ascii="Times New Roman" w:hAnsi="Times New Roman"/>
          <w:color w:val="000000"/>
          <w:sz w:val="28"/>
          <w:szCs w:val="28"/>
          <w:lang w:val="kk-KZ"/>
        </w:rPr>
        <w:t xml:space="preserve">ТОО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«Казатомпром-SauRan», </w:t>
      </w:r>
      <w:r w:rsidR="00687D25">
        <w:rPr>
          <w:rFonts w:ascii="Times New Roman" w:hAnsi="Times New Roman"/>
          <w:color w:val="000000"/>
          <w:sz w:val="28"/>
          <w:szCs w:val="28"/>
          <w:lang w:val="kk-KZ"/>
        </w:rPr>
        <w:t>Туркестанская область, Сузакский район.</w:t>
      </w:r>
    </w:p>
    <w:p w:rsidR="005117B8" w:rsidRDefault="00687D25" w:rsidP="00687D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В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2019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году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подписан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меморандум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акционерным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обществом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«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Национальные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информационные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технологии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»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(г.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Нур-Султан)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по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проведению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профессиональной практики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687D25" w:rsidRDefault="00687D25" w:rsidP="00687D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87D25" w:rsidRPr="005117B8" w:rsidRDefault="00687D25" w:rsidP="0068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87D25" w:rsidRPr="005117B8" w:rsidSect="0051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7B8"/>
    <w:rsid w:val="005117B8"/>
    <w:rsid w:val="005129C8"/>
    <w:rsid w:val="00687D25"/>
    <w:rsid w:val="00A0117A"/>
    <w:rsid w:val="00AF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8"/>
  </w:style>
  <w:style w:type="paragraph" w:styleId="1">
    <w:name w:val="heading 1"/>
    <w:basedOn w:val="a"/>
    <w:link w:val="10"/>
    <w:uiPriority w:val="9"/>
    <w:qFormat/>
    <w:rsid w:val="00687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7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7D2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405_2</dc:creator>
  <cp:keywords/>
  <dc:description/>
  <cp:lastModifiedBy>007</cp:lastModifiedBy>
  <cp:revision>3</cp:revision>
  <dcterms:created xsi:type="dcterms:W3CDTF">2023-03-24T10:46:00Z</dcterms:created>
  <dcterms:modified xsi:type="dcterms:W3CDTF">2023-03-25T07:39:00Z</dcterms:modified>
</cp:coreProperties>
</file>